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5286" w14:textId="21C2E0C7" w:rsidR="00F93E24" w:rsidRPr="006E2709" w:rsidRDefault="006E2709">
      <w:pPr>
        <w:rPr>
          <w:sz w:val="56"/>
          <w:szCs w:val="56"/>
        </w:rPr>
      </w:pPr>
      <w:r>
        <w:rPr>
          <w:sz w:val="56"/>
          <w:szCs w:val="56"/>
        </w:rPr>
        <w:t xml:space="preserve">DATA </w:t>
      </w:r>
      <w:r w:rsidRPr="006E2709">
        <w:rPr>
          <w:sz w:val="56"/>
          <w:szCs w:val="56"/>
        </w:rPr>
        <w:t>TOOLS We Used Today</w:t>
      </w:r>
    </w:p>
    <w:p w14:paraId="5478A7D2" w14:textId="18363B4E" w:rsidR="006E2709" w:rsidRDefault="006E2709">
      <w:pPr>
        <w:rPr>
          <w:sz w:val="32"/>
          <w:szCs w:val="32"/>
        </w:rPr>
      </w:pPr>
      <w:r w:rsidRPr="006E2709">
        <w:rPr>
          <w:sz w:val="32"/>
          <w:szCs w:val="32"/>
        </w:rPr>
        <w:t>NACVCB Webinar – Estimating Eligible Victims</w:t>
      </w:r>
    </w:p>
    <w:p w14:paraId="4ABE8EAD" w14:textId="77777777" w:rsidR="006E2709" w:rsidRPr="006E2709" w:rsidRDefault="006E2709" w:rsidP="006E2709">
      <w:pPr>
        <w:rPr>
          <w:sz w:val="32"/>
          <w:szCs w:val="32"/>
        </w:rPr>
      </w:pPr>
      <w:r w:rsidRPr="006E2709">
        <w:rPr>
          <w:sz w:val="32"/>
          <w:szCs w:val="32"/>
        </w:rPr>
        <w:t xml:space="preserve">February 3, 2021 </w:t>
      </w:r>
    </w:p>
    <w:p w14:paraId="2E526CEF" w14:textId="20E0146B" w:rsidR="006E2709" w:rsidRDefault="006E2709"/>
    <w:p w14:paraId="4F7C1EFE" w14:textId="016437EB" w:rsidR="006E2709" w:rsidRDefault="006E2709">
      <w:r>
        <w:t>Your Crime Totals, per FBI Uniform Crime Reports</w:t>
      </w:r>
    </w:p>
    <w:p w14:paraId="7CC1E46B" w14:textId="4E44C6BB" w:rsidR="006E2709" w:rsidRDefault="006E2709">
      <w:hyperlink r:id="rId4" w:history="1">
        <w:r w:rsidRPr="001E0346">
          <w:rPr>
            <w:rStyle w:val="Hyperlink"/>
          </w:rPr>
          <w:t>https://crime-data-explorer.fr.cloud.gov/</w:t>
        </w:r>
      </w:hyperlink>
    </w:p>
    <w:p w14:paraId="01325D0E" w14:textId="704DF48E" w:rsidR="006E2709" w:rsidRDefault="006E2709"/>
    <w:p w14:paraId="79ABE32B" w14:textId="6755976B" w:rsidR="006E2709" w:rsidRDefault="006E2709">
      <w:r>
        <w:t>Your State Performance Report</w:t>
      </w:r>
    </w:p>
    <w:p w14:paraId="599EC401" w14:textId="37C8793E" w:rsidR="006E2709" w:rsidRDefault="006E2709">
      <w:hyperlink r:id="rId5" w:history="1">
        <w:r w:rsidRPr="001E0346">
          <w:rPr>
            <w:rStyle w:val="Hyperlink"/>
          </w:rPr>
          <w:t>https://ovc.ojp.gov/states</w:t>
        </w:r>
      </w:hyperlink>
    </w:p>
    <w:p w14:paraId="23F8C73F" w14:textId="1A0082A8" w:rsidR="006E2709" w:rsidRDefault="006E2709"/>
    <w:p w14:paraId="20A11527" w14:textId="16602FFE" w:rsidR="006E2709" w:rsidRDefault="006E2709">
      <w:r>
        <w:t>Health Care Coverage in Your State</w:t>
      </w:r>
    </w:p>
    <w:p w14:paraId="031DDAA6" w14:textId="64EC10C0" w:rsidR="006E2709" w:rsidRDefault="006E2709">
      <w:hyperlink r:id="rId6" w:history="1">
        <w:r w:rsidRPr="001E0346">
          <w:rPr>
            <w:rStyle w:val="Hyperlink"/>
          </w:rPr>
          <w:t>https://www.kff.org/other/state-indicator/total-population/?currentTimeframe=0&amp;sortModel=%7B%22colId%22:%22Location%22,%22sort%22:%22asc%22%7D</w:t>
        </w:r>
      </w:hyperlink>
    </w:p>
    <w:p w14:paraId="2DD262A8" w14:textId="0436FBA7" w:rsidR="006E2709" w:rsidRDefault="006E2709"/>
    <w:p w14:paraId="4C60F7D4" w14:textId="23209BBC" w:rsidR="003F3D68" w:rsidRDefault="003F3D68">
      <w:r>
        <w:t>National Crime Victimization Survey</w:t>
      </w:r>
    </w:p>
    <w:p w14:paraId="3503428E" w14:textId="07FEE688" w:rsidR="003F3D68" w:rsidRDefault="003F3D68">
      <w:hyperlink r:id="rId7" w:history="1">
        <w:r w:rsidRPr="001E0346">
          <w:rPr>
            <w:rStyle w:val="Hyperlink"/>
          </w:rPr>
          <w:t>https://www.bjs.gov/index.cfm?ty=nvat</w:t>
        </w:r>
      </w:hyperlink>
    </w:p>
    <w:p w14:paraId="09929BFF" w14:textId="6BE846D2" w:rsidR="003F3D68" w:rsidRDefault="003F3D68"/>
    <w:p w14:paraId="48F1CDB1" w14:textId="600C8E2A" w:rsidR="00FB4E31" w:rsidRDefault="00FB4E31">
      <w:r>
        <w:t>OVC Data Summary Compensation 2018</w:t>
      </w:r>
    </w:p>
    <w:p w14:paraId="13FC1FE7" w14:textId="4E42EAC2" w:rsidR="00FB4E31" w:rsidRDefault="00FB4E31">
      <w:hyperlink r:id="rId8" w:history="1">
        <w:r w:rsidRPr="001E0346">
          <w:rPr>
            <w:rStyle w:val="Hyperlink"/>
          </w:rPr>
          <w:t>https://ovc.ojp.gov/sites/g/files/xyckuh226/files/media/document/2018-voca-annual-compensation-performance-report.pdf</w:t>
        </w:r>
      </w:hyperlink>
    </w:p>
    <w:p w14:paraId="314CD3F9" w14:textId="77777777" w:rsidR="00FB4E31" w:rsidRDefault="00FB4E31"/>
    <w:p w14:paraId="1C1BC47F" w14:textId="77777777" w:rsidR="006E2709" w:rsidRDefault="006E2709"/>
    <w:sectPr w:rsidR="006E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09"/>
    <w:rsid w:val="003F3D68"/>
    <w:rsid w:val="006E2709"/>
    <w:rsid w:val="00F93E24"/>
    <w:rsid w:val="00F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CEF0"/>
  <w15:chartTrackingRefBased/>
  <w15:docId w15:val="{380DF3D6-51C1-418F-A57C-0EE48431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c.ojp.gov/sites/g/files/xyckuh226/files/media/document/2018-voca-annual-compensation-performance-repor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js.gov/index.cfm?ty=nv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ff.org/other/state-indicator/total-population/?currentTimeframe=0&amp;sortModel=%7B%22colId%22:%22Location%22,%22sort%22:%22asc%22%7D" TargetMode="External"/><Relationship Id="rId5" Type="http://schemas.openxmlformats.org/officeDocument/2006/relationships/hyperlink" Target="https://ovc.ojp.gov/stat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rime-data-explorer.fr.cloud.go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dcterms:created xsi:type="dcterms:W3CDTF">2021-02-03T10:48:00Z</dcterms:created>
  <dcterms:modified xsi:type="dcterms:W3CDTF">2021-02-03T11:23:00Z</dcterms:modified>
</cp:coreProperties>
</file>